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3"/>
        </w:rPr>
      </w:pPr>
    </w:p>
    <w:p>
      <w:pPr>
        <w:spacing w:before="49"/>
        <w:ind w:left="2652" w:right="0" w:firstLine="0"/>
        <w:jc w:val="left"/>
        <w:rPr>
          <w:sz w:val="36"/>
        </w:rPr>
      </w:pPr>
      <w:r>
        <w:rPr>
          <w:color w:val="FF0000"/>
          <w:sz w:val="36"/>
        </w:rPr>
        <w:t>会销产品价格及政策</w:t>
      </w:r>
    </w:p>
    <w:p>
      <w:pPr>
        <w:pStyle w:val="3"/>
        <w:rPr>
          <w:sz w:val="36"/>
        </w:rPr>
      </w:pPr>
    </w:p>
    <w:p>
      <w:pPr>
        <w:pStyle w:val="3"/>
        <w:spacing w:before="8"/>
        <w:rPr>
          <w:sz w:val="29"/>
        </w:rPr>
      </w:pPr>
    </w:p>
    <w:p>
      <w:pPr>
        <w:pStyle w:val="2"/>
        <w:ind w:left="540"/>
      </w:pPr>
      <w:r>
        <w:rPr>
          <w:spacing w:val="-1"/>
          <w:w w:val="99"/>
        </w:rPr>
        <w:t>一、</w:t>
      </w:r>
      <w:r>
        <w:rPr>
          <w:b w:val="0"/>
          <w:spacing w:val="-2"/>
          <w:w w:val="100"/>
        </w:rPr>
        <w:t>精彩岘港</w:t>
      </w:r>
      <w:r>
        <w:rPr>
          <w:spacing w:val="-30"/>
          <w:w w:val="99"/>
        </w:rPr>
        <w:t>统一卖价：</w:t>
      </w:r>
      <w:r>
        <w:rPr>
          <w:spacing w:val="-1"/>
          <w:w w:val="99"/>
        </w:rPr>
        <w:t>（不低于此价格销售</w:t>
      </w:r>
      <w:r>
        <w:rPr>
          <w:w w:val="99"/>
        </w:rPr>
        <w:t>）</w:t>
      </w:r>
    </w:p>
    <w:p>
      <w:pPr>
        <w:pStyle w:val="3"/>
        <w:spacing w:before="9"/>
        <w:rPr>
          <w:b/>
          <w:sz w:val="20"/>
        </w:rPr>
      </w:pPr>
    </w:p>
    <w:p>
      <w:pPr>
        <w:pStyle w:val="3"/>
        <w:ind w:left="540"/>
      </w:pPr>
      <w:r>
        <w:rPr>
          <w:rFonts w:ascii="Calibri" w:eastAsia="Calibri"/>
          <w:w w:val="100"/>
        </w:rPr>
        <w:t>6</w:t>
      </w:r>
      <w:r>
        <w:rPr>
          <w:rFonts w:ascii="Calibri" w:eastAsia="Calibri"/>
          <w:spacing w:val="5"/>
        </w:rPr>
        <w:t xml:space="preserve"> </w:t>
      </w:r>
      <w:r>
        <w:rPr>
          <w:spacing w:val="-2"/>
          <w:w w:val="100"/>
        </w:rPr>
        <w:t>天产品</w:t>
      </w:r>
      <w:r>
        <w:rPr>
          <w:spacing w:val="-71"/>
        </w:rPr>
        <w:t xml:space="preserve"> </w:t>
      </w:r>
      <w:r>
        <w:rPr>
          <w:rFonts w:ascii="Calibri" w:eastAsia="Calibri"/>
          <w:spacing w:val="-1"/>
          <w:w w:val="100"/>
          <w:u w:val="single"/>
        </w:rPr>
        <w:t>2</w:t>
      </w:r>
      <w:r>
        <w:rPr>
          <w:rFonts w:hint="eastAsia" w:ascii="Calibri"/>
          <w:spacing w:val="-1"/>
          <w:w w:val="100"/>
          <w:u w:val="single"/>
          <w:lang w:val="en-US" w:eastAsia="zh-CN"/>
        </w:rPr>
        <w:t>8</w:t>
      </w:r>
      <w:r>
        <w:rPr>
          <w:rFonts w:ascii="Calibri" w:eastAsia="Calibri"/>
          <w:spacing w:val="-1"/>
          <w:w w:val="100"/>
          <w:u w:val="single"/>
        </w:rPr>
        <w:t>8</w:t>
      </w:r>
      <w:r>
        <w:rPr>
          <w:rFonts w:ascii="Calibri" w:eastAsia="Calibri"/>
          <w:spacing w:val="1"/>
          <w:w w:val="100"/>
          <w:u w:val="single"/>
        </w:rPr>
        <w:t>0</w:t>
      </w:r>
      <w:r>
        <w:rPr>
          <w:spacing w:val="-3"/>
          <w:w w:val="100"/>
          <w:u w:val="single"/>
        </w:rPr>
        <w:t>（</w:t>
      </w:r>
      <w:r>
        <w:rPr>
          <w:w w:val="100"/>
        </w:rPr>
        <w:t>含</w:t>
      </w:r>
      <w:r>
        <w:rPr>
          <w:spacing w:val="-71"/>
        </w:rPr>
        <w:t xml:space="preserve"> </w:t>
      </w:r>
      <w:r>
        <w:rPr>
          <w:rFonts w:ascii="Calibri" w:eastAsia="Calibri"/>
          <w:spacing w:val="-1"/>
          <w:w w:val="100"/>
        </w:rPr>
        <w:t>55</w:t>
      </w:r>
      <w:r>
        <w:rPr>
          <w:rFonts w:ascii="Calibri" w:eastAsia="Calibri"/>
          <w:spacing w:val="1"/>
          <w:w w:val="100"/>
        </w:rPr>
        <w:t>0</w:t>
      </w:r>
      <w:r>
        <w:rPr>
          <w:spacing w:val="-3"/>
          <w:w w:val="100"/>
        </w:rPr>
        <w:t>）</w:t>
      </w:r>
      <w:r>
        <w:rPr>
          <w:rFonts w:ascii="Calibri" w:eastAsia="Calibri"/>
          <w:w w:val="100"/>
        </w:rPr>
        <w:t>5</w:t>
      </w:r>
      <w:r>
        <w:rPr>
          <w:rFonts w:ascii="Calibri" w:eastAsia="Calibri"/>
          <w:spacing w:val="7"/>
        </w:rPr>
        <w:t xml:space="preserve"> </w:t>
      </w:r>
      <w:r>
        <w:rPr>
          <w:w w:val="100"/>
        </w:rPr>
        <w:t>天</w:t>
      </w:r>
      <w:r>
        <w:rPr>
          <w:spacing w:val="-71"/>
        </w:rPr>
        <w:t xml:space="preserve"> </w:t>
      </w:r>
      <w:r>
        <w:rPr>
          <w:rFonts w:ascii="Calibri" w:eastAsia="Calibri"/>
          <w:spacing w:val="-1"/>
          <w:w w:val="100"/>
          <w:u w:val="single"/>
        </w:rPr>
        <w:t>2</w:t>
      </w:r>
      <w:r>
        <w:rPr>
          <w:rFonts w:hint="eastAsia" w:ascii="Calibri"/>
          <w:spacing w:val="-1"/>
          <w:w w:val="100"/>
          <w:u w:val="single"/>
          <w:lang w:val="en-US" w:eastAsia="zh-CN"/>
        </w:rPr>
        <w:t>6</w:t>
      </w:r>
      <w:r>
        <w:rPr>
          <w:rFonts w:ascii="Calibri" w:eastAsia="Calibri"/>
          <w:spacing w:val="-1"/>
          <w:w w:val="100"/>
          <w:u w:val="single"/>
        </w:rPr>
        <w:t>80</w:t>
      </w:r>
      <w:r>
        <w:rPr>
          <w:spacing w:val="-1"/>
          <w:w w:val="100"/>
          <w:u w:val="single"/>
        </w:rPr>
        <w:t>（</w:t>
      </w:r>
      <w:r>
        <w:rPr>
          <w:w w:val="100"/>
          <w:u w:val="single"/>
        </w:rPr>
        <w:t>含</w:t>
      </w:r>
      <w:r>
        <w:rPr>
          <w:spacing w:val="-74"/>
          <w:u w:val="single"/>
        </w:rPr>
        <w:t xml:space="preserve"> </w:t>
      </w:r>
      <w:r>
        <w:rPr>
          <w:rFonts w:ascii="Calibri" w:eastAsia="Calibri"/>
          <w:spacing w:val="-1"/>
          <w:w w:val="100"/>
          <w:u w:val="single"/>
        </w:rPr>
        <w:t>55</w:t>
      </w:r>
      <w:r>
        <w:rPr>
          <w:rFonts w:ascii="Calibri" w:eastAsia="Calibri"/>
          <w:spacing w:val="1"/>
          <w:w w:val="100"/>
          <w:u w:val="single"/>
        </w:rPr>
        <w:t>0</w:t>
      </w:r>
      <w:r>
        <w:rPr>
          <w:spacing w:val="-142"/>
          <w:w w:val="100"/>
          <w:u w:val="single"/>
        </w:rPr>
        <w:t>）</w:t>
      </w:r>
      <w:r>
        <w:rPr>
          <w:w w:val="100"/>
          <w:u w:val="single"/>
        </w:rPr>
        <w:t>，</w:t>
      </w:r>
      <w:bookmarkStart w:id="0" w:name="_GoBack"/>
      <w:bookmarkEnd w:id="0"/>
    </w:p>
    <w:p>
      <w:pPr>
        <w:pStyle w:val="3"/>
        <w:spacing w:before="11"/>
        <w:rPr>
          <w:sz w:val="15"/>
        </w:rPr>
      </w:pPr>
    </w:p>
    <w:p>
      <w:pPr>
        <w:pStyle w:val="3"/>
        <w:spacing w:before="62"/>
        <w:ind w:left="540"/>
      </w:pPr>
      <w:r>
        <w:t>二、产品性质：</w:t>
      </w:r>
    </w:p>
    <w:p>
      <w:pPr>
        <w:spacing w:before="153"/>
        <w:ind w:left="540" w:right="0" w:firstLine="0"/>
        <w:jc w:val="left"/>
        <w:rPr>
          <w:sz w:val="21"/>
        </w:rPr>
      </w:pPr>
      <w:r>
        <w:rPr>
          <w:sz w:val="21"/>
        </w:rPr>
        <w:t xml:space="preserve">都不含小费 </w:t>
      </w:r>
      <w:r>
        <w:rPr>
          <w:rFonts w:ascii="Calibri" w:eastAsia="Calibri"/>
          <w:sz w:val="21"/>
          <w:u w:val="single"/>
        </w:rPr>
        <w:t>50</w:t>
      </w:r>
      <w:r>
        <w:rPr>
          <w:rFonts w:ascii="Calibri" w:eastAsia="Calibri"/>
          <w:sz w:val="21"/>
        </w:rPr>
        <w:t xml:space="preserve"> </w:t>
      </w:r>
      <w:r>
        <w:rPr>
          <w:sz w:val="21"/>
        </w:rPr>
        <w:t xml:space="preserve">元，全程 </w:t>
      </w:r>
      <w:r>
        <w:rPr>
          <w:rFonts w:ascii="Calibri" w:eastAsia="Calibri"/>
          <w:sz w:val="21"/>
        </w:rPr>
        <w:t xml:space="preserve">0 </w:t>
      </w:r>
      <w:r>
        <w:rPr>
          <w:sz w:val="21"/>
        </w:rPr>
        <w:t xml:space="preserve">自费进 </w:t>
      </w:r>
      <w:r>
        <w:rPr>
          <w:rFonts w:ascii="Calibri" w:eastAsia="Calibri"/>
          <w:sz w:val="21"/>
        </w:rPr>
        <w:t xml:space="preserve">4 </w:t>
      </w:r>
      <w:r>
        <w:rPr>
          <w:sz w:val="21"/>
        </w:rPr>
        <w:t>个购物店，住宿三星酒店，含全餐。</w:t>
      </w:r>
    </w:p>
    <w:p>
      <w:pPr>
        <w:pStyle w:val="3"/>
        <w:rPr>
          <w:sz w:val="22"/>
        </w:rPr>
      </w:pPr>
    </w:p>
    <w:p>
      <w:pPr>
        <w:pStyle w:val="7"/>
        <w:numPr>
          <w:ilvl w:val="0"/>
          <w:numId w:val="1"/>
        </w:numPr>
        <w:tabs>
          <w:tab w:val="left" w:pos="540"/>
        </w:tabs>
        <w:spacing w:before="185" w:after="0" w:line="417" w:lineRule="auto"/>
        <w:ind w:left="540" w:right="385" w:hanging="420"/>
        <w:jc w:val="both"/>
        <w:rPr>
          <w:rFonts w:ascii="Calibri" w:hAnsi="Calibri" w:eastAsia="Calibri"/>
          <w:sz w:val="28"/>
        </w:rPr>
      </w:pPr>
      <w:r>
        <w:rPr>
          <w:spacing w:val="3"/>
          <w:sz w:val="28"/>
        </w:rPr>
        <w:t>特殊年龄限制：</w:t>
      </w:r>
      <w:r>
        <w:rPr>
          <w:rFonts w:ascii="Calibri" w:hAnsi="Calibri" w:eastAsia="Calibri"/>
          <w:sz w:val="28"/>
        </w:rPr>
        <w:t>12-18</w:t>
      </w:r>
      <w:r>
        <w:rPr>
          <w:rFonts w:ascii="Calibri" w:hAnsi="Calibri" w:eastAsia="Calibri"/>
          <w:spacing w:val="19"/>
          <w:sz w:val="28"/>
        </w:rPr>
        <w:t xml:space="preserve"> </w:t>
      </w:r>
      <w:r>
        <w:rPr>
          <w:spacing w:val="-18"/>
          <w:sz w:val="28"/>
        </w:rPr>
        <w:t xml:space="preserve">以及 </w:t>
      </w:r>
      <w:r>
        <w:rPr>
          <w:rFonts w:ascii="Calibri" w:hAnsi="Calibri" w:eastAsia="Calibri"/>
          <w:sz w:val="28"/>
        </w:rPr>
        <w:t>70-75</w:t>
      </w:r>
      <w:r>
        <w:rPr>
          <w:rFonts w:ascii="Calibri" w:hAnsi="Calibri" w:eastAsia="Calibri"/>
          <w:spacing w:val="19"/>
          <w:sz w:val="28"/>
        </w:rPr>
        <w:t xml:space="preserve"> </w:t>
      </w:r>
      <w:r>
        <w:rPr>
          <w:spacing w:val="-5"/>
          <w:sz w:val="28"/>
        </w:rPr>
        <w:t xml:space="preserve">岁比例不能超过 </w:t>
      </w:r>
      <w:r>
        <w:rPr>
          <w:rFonts w:ascii="Calibri" w:hAnsi="Calibri" w:eastAsia="Calibri"/>
          <w:sz w:val="28"/>
        </w:rPr>
        <w:t>25-35%</w:t>
      </w:r>
      <w:r>
        <w:rPr>
          <w:spacing w:val="1"/>
          <w:sz w:val="28"/>
        </w:rPr>
        <w:t>；凡是</w:t>
      </w:r>
      <w:r>
        <w:rPr>
          <w:spacing w:val="-2"/>
          <w:sz w:val="28"/>
        </w:rPr>
        <w:t xml:space="preserve">超过比例特殊年龄段客人都要增 </w:t>
      </w:r>
      <w:r>
        <w:rPr>
          <w:rFonts w:ascii="Calibri" w:hAnsi="Calibri" w:eastAsia="Calibri"/>
          <w:sz w:val="28"/>
          <w:u w:val="single"/>
        </w:rPr>
        <w:t>300</w:t>
      </w:r>
      <w:r>
        <w:rPr>
          <w:rFonts w:ascii="Calibri" w:hAnsi="Calibri" w:eastAsia="Calibri"/>
          <w:spacing w:val="18"/>
          <w:sz w:val="28"/>
        </w:rPr>
        <w:t xml:space="preserve"> </w:t>
      </w:r>
      <w:r>
        <w:rPr>
          <w:spacing w:val="4"/>
          <w:sz w:val="28"/>
        </w:rPr>
        <w:t>元</w:t>
      </w:r>
      <w:r>
        <w:rPr>
          <w:rFonts w:ascii="Calibri" w:hAnsi="Calibri" w:eastAsia="Calibri"/>
          <w:spacing w:val="6"/>
          <w:sz w:val="28"/>
        </w:rPr>
        <w:t>/</w:t>
      </w:r>
      <w:r>
        <w:rPr>
          <w:spacing w:val="3"/>
          <w:sz w:val="28"/>
        </w:rPr>
        <w:t>人的附加费。</w:t>
      </w:r>
      <w:r>
        <w:rPr>
          <w:rFonts w:ascii="Calibri" w:hAnsi="Calibri" w:eastAsia="Calibri"/>
          <w:sz w:val="28"/>
        </w:rPr>
        <w:t>70</w:t>
      </w:r>
      <w:r>
        <w:rPr>
          <w:rFonts w:ascii="Calibri" w:hAnsi="Calibri" w:eastAsia="Calibri"/>
          <w:spacing w:val="19"/>
          <w:sz w:val="28"/>
        </w:rPr>
        <w:t xml:space="preserve"> </w:t>
      </w:r>
      <w:r>
        <w:rPr>
          <w:spacing w:val="2"/>
          <w:sz w:val="28"/>
        </w:rPr>
        <w:t>岁以上</w:t>
      </w:r>
      <w:r>
        <w:rPr>
          <w:spacing w:val="-22"/>
          <w:sz w:val="28"/>
        </w:rPr>
        <w:t xml:space="preserve">必须 </w:t>
      </w:r>
      <w:r>
        <w:rPr>
          <w:rFonts w:ascii="Calibri" w:hAnsi="Calibri" w:eastAsia="Calibri"/>
          <w:sz w:val="28"/>
        </w:rPr>
        <w:t>3</w:t>
      </w:r>
      <w:r>
        <w:rPr>
          <w:rFonts w:ascii="Calibri" w:hAnsi="Calibri" w:eastAsia="Calibri"/>
          <w:spacing w:val="11"/>
          <w:sz w:val="28"/>
        </w:rPr>
        <w:t xml:space="preserve"> </w:t>
      </w:r>
      <w:r>
        <w:rPr>
          <w:spacing w:val="-13"/>
          <w:sz w:val="28"/>
        </w:rPr>
        <w:t>个月以内的市级以上医院健康证明，并要求家属陪同。</w:t>
      </w:r>
      <w:r>
        <w:rPr>
          <w:rFonts w:ascii="Calibri" w:hAnsi="Calibri" w:eastAsia="Calibri"/>
          <w:sz w:val="28"/>
        </w:rPr>
        <w:t>2-12</w:t>
      </w:r>
    </w:p>
    <w:p>
      <w:pPr>
        <w:pStyle w:val="3"/>
        <w:spacing w:line="358" w:lineRule="exact"/>
        <w:ind w:left="540"/>
      </w:pPr>
      <w:r>
        <w:t xml:space="preserve">岁儿童不占床加 </w:t>
      </w:r>
      <w:r>
        <w:rPr>
          <w:rFonts w:ascii="Calibri" w:eastAsia="Calibri"/>
          <w:u w:val="single"/>
        </w:rPr>
        <w:t>400</w:t>
      </w:r>
      <w:r>
        <w:rPr>
          <w:rFonts w:ascii="Calibri" w:eastAsia="Calibri"/>
        </w:rPr>
        <w:t xml:space="preserve"> </w:t>
      </w:r>
      <w:r>
        <w:t>元</w:t>
      </w:r>
      <w:r>
        <w:rPr>
          <w:rFonts w:ascii="Calibri" w:eastAsia="Calibri"/>
        </w:rPr>
        <w:t>/</w:t>
      </w:r>
      <w:r>
        <w:t xml:space="preserve">人；占床加 </w:t>
      </w:r>
      <w:r>
        <w:rPr>
          <w:rFonts w:ascii="Calibri" w:eastAsia="Calibri"/>
          <w:u w:val="single"/>
        </w:rPr>
        <w:t>700</w:t>
      </w:r>
      <w:r>
        <w:rPr>
          <w:rFonts w:ascii="Calibri" w:eastAsia="Calibri"/>
        </w:rPr>
        <w:t xml:space="preserve"> </w:t>
      </w:r>
      <w:r>
        <w:t>元</w:t>
      </w:r>
      <w:r>
        <w:rPr>
          <w:rFonts w:ascii="Calibri" w:eastAsia="Calibri"/>
        </w:rPr>
        <w:t>/</w:t>
      </w:r>
      <w:r>
        <w:t>人。</w:t>
      </w:r>
      <w:r>
        <w:rPr>
          <w:rFonts w:ascii="Calibri" w:eastAsia="Calibri"/>
        </w:rPr>
        <w:t xml:space="preserve">12-18 </w:t>
      </w:r>
      <w:r>
        <w:t>岁的儿童必</w:t>
      </w:r>
    </w:p>
    <w:p>
      <w:pPr>
        <w:pStyle w:val="3"/>
        <w:spacing w:before="266"/>
        <w:ind w:left="540"/>
      </w:pPr>
      <w:r>
        <w:t xml:space="preserve">需占床加 </w:t>
      </w:r>
      <w:r>
        <w:rPr>
          <w:rFonts w:ascii="Calibri" w:eastAsia="Calibri"/>
          <w:u w:val="single"/>
        </w:rPr>
        <w:t>700</w:t>
      </w:r>
      <w:r>
        <w:rPr>
          <w:rFonts w:ascii="Calibri" w:eastAsia="Calibri"/>
        </w:rPr>
        <w:t xml:space="preserve"> </w:t>
      </w:r>
      <w:r>
        <w:t>元</w:t>
      </w:r>
      <w:r>
        <w:rPr>
          <w:rFonts w:ascii="Calibri" w:eastAsia="Calibri"/>
        </w:rPr>
        <w:t>/</w:t>
      </w:r>
      <w:r>
        <w:t>人。</w:t>
      </w:r>
    </w:p>
    <w:p>
      <w:pPr>
        <w:pStyle w:val="3"/>
        <w:rPr>
          <w:sz w:val="30"/>
        </w:rPr>
      </w:pPr>
    </w:p>
    <w:p>
      <w:pPr>
        <w:pStyle w:val="3"/>
        <w:spacing w:before="192" w:line="417" w:lineRule="auto"/>
        <w:ind w:left="808" w:right="5801"/>
        <w:rPr>
          <w:rFonts w:ascii="Calibri" w:eastAsia="Calibri"/>
        </w:rPr>
      </w:pPr>
      <w:r>
        <w:rPr>
          <w:spacing w:val="-3"/>
        </w:rPr>
        <w:t xml:space="preserve">三：销售政策： </w:t>
      </w:r>
      <w:r>
        <w:rPr>
          <w:spacing w:val="-16"/>
        </w:rPr>
        <w:t xml:space="preserve">返利门店 </w:t>
      </w:r>
      <w:r>
        <w:rPr>
          <w:rFonts w:ascii="Calibri" w:eastAsia="Calibri"/>
          <w:u w:val="single"/>
        </w:rPr>
        <w:t>400/</w:t>
      </w:r>
      <w:r>
        <w:rPr>
          <w:u w:val="single"/>
        </w:rPr>
        <w:t>人</w:t>
      </w:r>
      <w:r>
        <w:rPr>
          <w:rFonts w:ascii="Calibri" w:eastAsia="Calibri"/>
          <w:u w:val="single"/>
        </w:rPr>
        <w:t>,</w:t>
      </w:r>
      <w:r>
        <w:rPr>
          <w:rFonts w:ascii="Calibri" w:eastAsia="Calibri"/>
          <w:spacing w:val="14"/>
          <w:u w:val="single"/>
        </w:rPr>
        <w:t xml:space="preserve"> </w:t>
      </w:r>
    </w:p>
    <w:p>
      <w:pPr>
        <w:pStyle w:val="3"/>
        <w:spacing w:line="417" w:lineRule="auto"/>
        <w:ind w:left="120" w:right="2394" w:firstLine="688"/>
        <w:rPr>
          <w:b/>
        </w:rPr>
      </w:pPr>
      <w:r>
        <w:rPr>
          <w:rFonts w:ascii="Calibri" w:eastAsia="Calibri"/>
          <w:u w:val="single"/>
        </w:rPr>
        <w:t xml:space="preserve">6 </w:t>
      </w:r>
      <w:r>
        <w:rPr>
          <w:u w:val="single"/>
        </w:rPr>
        <w:t>天</w:t>
      </w:r>
      <w:r>
        <w:rPr>
          <w:spacing w:val="-14"/>
        </w:rPr>
        <w:t xml:space="preserve">中心结算价 </w:t>
      </w:r>
      <w:r>
        <w:rPr>
          <w:rFonts w:ascii="Calibri" w:eastAsia="Calibri"/>
          <w:u w:val="single"/>
        </w:rPr>
        <w:t>2480</w:t>
      </w:r>
      <w:r>
        <w:t>，</w:t>
      </w:r>
      <w:r>
        <w:rPr>
          <w:rFonts w:ascii="Calibri" w:eastAsia="Calibri"/>
        </w:rPr>
        <w:t xml:space="preserve">5 </w:t>
      </w:r>
      <w:r>
        <w:rPr>
          <w:spacing w:val="-13"/>
        </w:rPr>
        <w:t xml:space="preserve">天中心结算价 </w:t>
      </w:r>
      <w:r>
        <w:rPr>
          <w:rFonts w:ascii="Calibri" w:eastAsia="Calibri"/>
          <w:u w:val="single"/>
        </w:rPr>
        <w:t>2380</w:t>
      </w:r>
      <w:r>
        <w:t xml:space="preserve">； </w:t>
      </w:r>
      <w:r>
        <w:rPr>
          <w:b/>
        </w:rPr>
        <w:t>特点：</w:t>
      </w:r>
    </w:p>
    <w:p>
      <w:pPr>
        <w:pStyle w:val="2"/>
        <w:spacing w:line="417" w:lineRule="auto"/>
        <w:ind w:right="395"/>
      </w:pPr>
      <w:r>
        <w:t>提供讲师团队、提供会销展架，</w:t>
      </w:r>
      <w:r>
        <w:rPr>
          <w:rFonts w:ascii="Calibri" w:eastAsia="Calibri"/>
        </w:rPr>
        <w:t xml:space="preserve">DM </w:t>
      </w:r>
      <w:r>
        <w:t>单，</w:t>
      </w:r>
      <w:r>
        <w:rPr>
          <w:rFonts w:ascii="Calibri" w:eastAsia="Calibri"/>
        </w:rPr>
        <w:t xml:space="preserve">PPT </w:t>
      </w:r>
      <w:r>
        <w:t>制作，现场小礼品人手一份，成交礼品：行李箱或者床上四件套</w:t>
      </w:r>
    </w:p>
    <w:p>
      <w:pPr>
        <w:spacing w:before="0" w:line="417" w:lineRule="auto"/>
        <w:ind w:left="120" w:right="4133" w:firstLine="0"/>
        <w:jc w:val="left"/>
        <w:rPr>
          <w:sz w:val="28"/>
        </w:rPr>
      </w:pPr>
      <w:r>
        <w:rPr>
          <w:b/>
          <w:sz w:val="28"/>
        </w:rPr>
        <w:t xml:space="preserve">要求至少组织 </w:t>
      </w:r>
      <w:r>
        <w:rPr>
          <w:rFonts w:ascii="Calibri" w:eastAsia="Calibri"/>
          <w:b/>
          <w:sz w:val="28"/>
        </w:rPr>
        <w:t xml:space="preserve">100 </w:t>
      </w:r>
      <w:r>
        <w:rPr>
          <w:b/>
          <w:sz w:val="28"/>
        </w:rPr>
        <w:t>人或以上参加会销</w:t>
      </w:r>
      <w:r>
        <w:rPr>
          <w:sz w:val="28"/>
        </w:rPr>
        <w:t>会销补贴标准：</w:t>
      </w:r>
    </w:p>
    <w:p>
      <w:pPr>
        <w:pStyle w:val="3"/>
        <w:spacing w:line="358" w:lineRule="exact"/>
        <w:ind w:left="120"/>
      </w:pPr>
      <w:r>
        <w:rPr>
          <w:rFonts w:ascii="Calibri" w:eastAsia="Calibri"/>
        </w:rPr>
        <w:t>1</w:t>
      </w:r>
      <w:r>
        <w:t>：</w:t>
      </w:r>
      <w:r>
        <w:rPr>
          <w:rFonts w:ascii="Calibri" w:eastAsia="Calibri"/>
        </w:rPr>
        <w:t xml:space="preserve">25 </w:t>
      </w:r>
      <w:r>
        <w:t>人以下无补助</w:t>
      </w:r>
    </w:p>
    <w:p>
      <w:pPr>
        <w:pStyle w:val="3"/>
        <w:spacing w:before="264"/>
        <w:ind w:left="120"/>
      </w:pPr>
      <w:r>
        <w:rPr>
          <w:rFonts w:ascii="Calibri" w:eastAsia="Calibri"/>
        </w:rPr>
        <w:t>2</w:t>
      </w:r>
      <w:r>
        <w:t>：</w:t>
      </w:r>
      <w:r>
        <w:rPr>
          <w:rFonts w:ascii="Calibri" w:eastAsia="Calibri"/>
        </w:rPr>
        <w:t xml:space="preserve">25-30 </w:t>
      </w:r>
      <w:r>
        <w:t xml:space="preserve">人（第 </w:t>
      </w:r>
      <w:r>
        <w:rPr>
          <w:rFonts w:ascii="Calibri" w:eastAsia="Calibri"/>
        </w:rPr>
        <w:t xml:space="preserve">25 </w:t>
      </w:r>
      <w:r>
        <w:t xml:space="preserve">人开始计算）补助 </w:t>
      </w:r>
      <w:r>
        <w:rPr>
          <w:rFonts w:ascii="Calibri" w:eastAsia="Calibri"/>
          <w:u w:val="single"/>
        </w:rPr>
        <w:t>1000</w:t>
      </w:r>
      <w:r>
        <w:rPr>
          <w:rFonts w:ascii="Calibri" w:eastAsia="Calibri"/>
        </w:rPr>
        <w:t xml:space="preserve"> </w:t>
      </w:r>
      <w:r>
        <w:t>元，</w:t>
      </w:r>
    </w:p>
    <w:p>
      <w:pPr>
        <w:spacing w:after="0"/>
        <w:sectPr>
          <w:type w:val="continuous"/>
          <w:pgSz w:w="11910" w:h="16840"/>
          <w:pgMar w:top="1580" w:right="1400" w:bottom="280" w:left="1680" w:header="720" w:footer="720" w:gutter="0"/>
        </w:sectPr>
      </w:pPr>
    </w:p>
    <w:p>
      <w:pPr>
        <w:pStyle w:val="3"/>
        <w:spacing w:before="35"/>
        <w:ind w:left="120"/>
      </w:pPr>
      <w:r>
        <w:rPr>
          <w:rFonts w:ascii="Calibri" w:eastAsia="Calibri"/>
        </w:rPr>
        <w:t>3</w:t>
      </w:r>
      <w:r>
        <w:t>：</w:t>
      </w:r>
      <w:r>
        <w:rPr>
          <w:rFonts w:ascii="Calibri" w:eastAsia="Calibri"/>
        </w:rPr>
        <w:t xml:space="preserve">31-40 </w:t>
      </w:r>
      <w:r>
        <w:t xml:space="preserve">人（第 </w:t>
      </w:r>
      <w:r>
        <w:rPr>
          <w:rFonts w:ascii="Calibri" w:eastAsia="Calibri"/>
        </w:rPr>
        <w:t xml:space="preserve">31 </w:t>
      </w:r>
      <w:r>
        <w:t xml:space="preserve">人开始计算）补助 </w:t>
      </w:r>
      <w:r>
        <w:rPr>
          <w:rFonts w:ascii="Calibri" w:eastAsia="Calibri"/>
          <w:u w:val="single"/>
        </w:rPr>
        <w:t>1500</w:t>
      </w:r>
      <w:r>
        <w:rPr>
          <w:rFonts w:ascii="Calibri" w:eastAsia="Calibri"/>
        </w:rPr>
        <w:t xml:space="preserve"> </w:t>
      </w:r>
      <w:r>
        <w:t>元</w:t>
      </w:r>
    </w:p>
    <w:p>
      <w:pPr>
        <w:pStyle w:val="3"/>
        <w:spacing w:before="266"/>
        <w:ind w:left="120"/>
      </w:pPr>
      <w:r>
        <w:rPr>
          <w:rFonts w:ascii="Calibri" w:eastAsia="Calibri"/>
        </w:rPr>
        <w:t>4</w:t>
      </w:r>
      <w:r>
        <w:t>：</w:t>
      </w:r>
      <w:r>
        <w:rPr>
          <w:rFonts w:ascii="Calibri" w:eastAsia="Calibri"/>
        </w:rPr>
        <w:t xml:space="preserve">40 </w:t>
      </w:r>
      <w:r>
        <w:t xml:space="preserve">人（第 </w:t>
      </w:r>
      <w:r>
        <w:rPr>
          <w:rFonts w:ascii="Calibri" w:eastAsia="Calibri"/>
        </w:rPr>
        <w:t xml:space="preserve">41 </w:t>
      </w:r>
      <w:r>
        <w:t xml:space="preserve">人开始计算）以上补助 </w:t>
      </w:r>
      <w:r>
        <w:rPr>
          <w:rFonts w:ascii="Calibri" w:eastAsia="Calibri"/>
          <w:u w:val="single"/>
        </w:rPr>
        <w:t>3000</w:t>
      </w:r>
      <w:r>
        <w:rPr>
          <w:rFonts w:ascii="Calibri" w:eastAsia="Calibri"/>
        </w:rPr>
        <w:t xml:space="preserve"> </w:t>
      </w:r>
      <w:r>
        <w:t>元</w:t>
      </w:r>
    </w:p>
    <w:p>
      <w:pPr>
        <w:pStyle w:val="3"/>
        <w:spacing w:before="265"/>
        <w:ind w:left="120"/>
      </w:pPr>
      <w:r>
        <w:t xml:space="preserve">会销政策现场交付定金 </w:t>
      </w:r>
      <w:r>
        <w:rPr>
          <w:rFonts w:ascii="Calibri" w:eastAsia="Calibri"/>
        </w:rPr>
        <w:t xml:space="preserve">200 </w:t>
      </w:r>
      <w:r>
        <w:t>元</w:t>
      </w:r>
      <w:r>
        <w:rPr>
          <w:rFonts w:ascii="Calibri" w:eastAsia="Calibri"/>
        </w:rPr>
        <w:t>/</w:t>
      </w:r>
      <w:r>
        <w:t>人</w:t>
      </w:r>
    </w:p>
    <w:p>
      <w:pPr>
        <w:pStyle w:val="3"/>
        <w:spacing w:before="265"/>
        <w:ind w:left="120"/>
      </w:pPr>
      <w:r>
        <w:t xml:space="preserve">会销结束后 </w:t>
      </w:r>
      <w:r>
        <w:rPr>
          <w:rFonts w:ascii="Calibri" w:eastAsia="Calibri"/>
        </w:rPr>
        <w:t xml:space="preserve">3 </w:t>
      </w:r>
      <w:r>
        <w:t>日天内收取全款</w:t>
      </w:r>
    </w:p>
    <w:p>
      <w:pPr>
        <w:pStyle w:val="3"/>
        <w:spacing w:before="266" w:line="417" w:lineRule="auto"/>
        <w:ind w:left="120" w:right="396"/>
      </w:pPr>
      <w:r>
        <w:rPr>
          <w:spacing w:val="-3"/>
        </w:rPr>
        <w:t>会销补贴时间：团款交齐后返至客户指定账户，不得从团款中座扣</w:t>
      </w:r>
      <w:r>
        <w:rPr>
          <w:spacing w:val="-5"/>
        </w:rPr>
        <w:t xml:space="preserve">会销的团队自开会之日起三个工作日完成跟单和占位费 </w:t>
      </w:r>
      <w:r>
        <w:rPr>
          <w:rFonts w:ascii="Calibri" w:eastAsia="Calibri"/>
          <w:u w:val="single"/>
        </w:rPr>
        <w:t xml:space="preserve">500 </w:t>
      </w:r>
      <w:r>
        <w:rPr>
          <w:u w:val="single"/>
        </w:rPr>
        <w:t>元</w:t>
      </w:r>
      <w:r>
        <w:rPr>
          <w:rFonts w:ascii="Calibri" w:eastAsia="Calibri"/>
          <w:u w:val="single"/>
        </w:rPr>
        <w:t>/</w:t>
      </w:r>
      <w:r>
        <w:rPr>
          <w:u w:val="single"/>
        </w:rPr>
        <w:t>人</w:t>
      </w:r>
      <w:r>
        <w:t>，</w:t>
      </w:r>
    </w:p>
    <w:p>
      <w:pPr>
        <w:pStyle w:val="3"/>
        <w:spacing w:line="417" w:lineRule="auto"/>
        <w:ind w:left="120" w:right="392"/>
      </w:pPr>
      <w:r>
        <w:rPr>
          <w:spacing w:val="-20"/>
        </w:rPr>
        <w:t xml:space="preserve">定金确认机位，，一周之内补齐定金 </w:t>
      </w:r>
      <w:r>
        <w:rPr>
          <w:rFonts w:ascii="Calibri" w:eastAsia="Calibri"/>
          <w:u w:val="single"/>
        </w:rPr>
        <w:t xml:space="preserve">1000 </w:t>
      </w:r>
      <w:r>
        <w:rPr>
          <w:u w:val="single"/>
        </w:rPr>
        <w:t>元</w:t>
      </w:r>
      <w:r>
        <w:rPr>
          <w:rFonts w:ascii="Calibri" w:eastAsia="Calibri"/>
          <w:u w:val="single"/>
        </w:rPr>
        <w:t>/</w:t>
      </w:r>
      <w:r>
        <w:rPr>
          <w:u w:val="single"/>
        </w:rPr>
        <w:t>人</w:t>
      </w:r>
      <w:r>
        <w:rPr>
          <w:spacing w:val="-23"/>
        </w:rPr>
        <w:t xml:space="preserve">，出团前 </w:t>
      </w:r>
      <w:r>
        <w:rPr>
          <w:rFonts w:ascii="Calibri" w:eastAsia="Calibri"/>
        </w:rPr>
        <w:t xml:space="preserve">10 </w:t>
      </w:r>
      <w:r>
        <w:rPr>
          <w:spacing w:val="-1"/>
        </w:rPr>
        <w:t>天付清全款</w:t>
      </w:r>
    </w:p>
    <w:p>
      <w:pPr>
        <w:pStyle w:val="2"/>
        <w:spacing w:line="358" w:lineRule="exact"/>
      </w:pPr>
      <w:r>
        <w:t>四、会销流程</w:t>
      </w:r>
    </w:p>
    <w:p>
      <w:pPr>
        <w:pStyle w:val="3"/>
        <w:spacing w:before="8"/>
        <w:rPr>
          <w:b/>
          <w:sz w:val="20"/>
        </w:rPr>
      </w:pPr>
    </w:p>
    <w:p>
      <w:pPr>
        <w:pStyle w:val="7"/>
        <w:numPr>
          <w:ilvl w:val="1"/>
          <w:numId w:val="1"/>
        </w:numPr>
        <w:tabs>
          <w:tab w:val="left" w:pos="959"/>
          <w:tab w:val="left" w:pos="960"/>
        </w:tabs>
        <w:spacing w:before="0" w:after="0" w:line="417" w:lineRule="auto"/>
        <w:ind w:left="960" w:right="392" w:hanging="420"/>
        <w:jc w:val="left"/>
        <w:rPr>
          <w:sz w:val="28"/>
        </w:rPr>
      </w:pPr>
      <w:r>
        <w:rPr>
          <w:spacing w:val="-14"/>
          <w:sz w:val="28"/>
        </w:rPr>
        <w:t xml:space="preserve">客户需要开会销，需提前 </w:t>
      </w:r>
      <w:r>
        <w:rPr>
          <w:rFonts w:ascii="Calibri" w:eastAsia="Calibri"/>
          <w:sz w:val="28"/>
        </w:rPr>
        <w:t>15-30</w:t>
      </w:r>
      <w:r>
        <w:rPr>
          <w:rFonts w:ascii="Calibri" w:eastAsia="Calibri"/>
          <w:spacing w:val="10"/>
          <w:sz w:val="28"/>
        </w:rPr>
        <w:t xml:space="preserve"> </w:t>
      </w:r>
      <w:r>
        <w:rPr>
          <w:spacing w:val="-3"/>
          <w:sz w:val="28"/>
        </w:rPr>
        <w:t>天以上向会销管理中心提出书面申请，并注明开会时间，开会地点，礼品需要数量。</w:t>
      </w:r>
    </w:p>
    <w:p>
      <w:pPr>
        <w:pStyle w:val="7"/>
        <w:numPr>
          <w:ilvl w:val="1"/>
          <w:numId w:val="1"/>
        </w:numPr>
        <w:tabs>
          <w:tab w:val="left" w:pos="959"/>
          <w:tab w:val="left" w:pos="960"/>
        </w:tabs>
        <w:spacing w:before="0" w:after="0" w:line="417" w:lineRule="auto"/>
        <w:ind w:left="960" w:right="116" w:hanging="420"/>
        <w:jc w:val="left"/>
        <w:rPr>
          <w:sz w:val="28"/>
        </w:rPr>
      </w:pPr>
      <w:r>
        <w:rPr>
          <w:spacing w:val="-11"/>
          <w:sz w:val="28"/>
        </w:rPr>
        <w:t xml:space="preserve">提出申请后，由会销管理中心根据余位情况安排团期，根据选 </w:t>
      </w:r>
      <w:r>
        <w:rPr>
          <w:spacing w:val="-16"/>
          <w:sz w:val="28"/>
        </w:rPr>
        <w:t xml:space="preserve">择模式进行备案登记。。一经确定会销团期，不得更改出行团 </w:t>
      </w:r>
      <w:r>
        <w:rPr>
          <w:spacing w:val="-11"/>
          <w:sz w:val="28"/>
        </w:rPr>
        <w:t>期，特殊情况需要改团期必需经过会销管理中心重新书面申请。</w:t>
      </w:r>
    </w:p>
    <w:p>
      <w:pPr>
        <w:pStyle w:val="7"/>
        <w:numPr>
          <w:ilvl w:val="1"/>
          <w:numId w:val="1"/>
        </w:numPr>
        <w:tabs>
          <w:tab w:val="left" w:pos="960"/>
        </w:tabs>
        <w:spacing w:before="0" w:after="0" w:line="417" w:lineRule="auto"/>
        <w:ind w:left="960" w:right="395" w:hanging="420"/>
        <w:jc w:val="both"/>
        <w:rPr>
          <w:sz w:val="28"/>
        </w:rPr>
      </w:pPr>
      <w:r>
        <w:rPr>
          <w:spacing w:val="-10"/>
          <w:sz w:val="28"/>
        </w:rPr>
        <w:t>会销当天结束后，需要立刻向会销管理中心报备实收人数。没</w:t>
      </w:r>
      <w:r>
        <w:rPr>
          <w:spacing w:val="-8"/>
          <w:sz w:val="28"/>
        </w:rPr>
        <w:t xml:space="preserve">有销售完的位置数量在当天开会日起只保留 </w:t>
      </w:r>
      <w:r>
        <w:rPr>
          <w:rFonts w:ascii="Calibri" w:eastAsia="Calibri"/>
          <w:sz w:val="28"/>
        </w:rPr>
        <w:t>4</w:t>
      </w:r>
      <w:r>
        <w:rPr>
          <w:rFonts w:ascii="Calibri" w:eastAsia="Calibri"/>
          <w:spacing w:val="11"/>
          <w:sz w:val="28"/>
        </w:rPr>
        <w:t xml:space="preserve"> </w:t>
      </w:r>
      <w:r>
        <w:rPr>
          <w:spacing w:val="-9"/>
          <w:sz w:val="28"/>
        </w:rPr>
        <w:t>天，</w:t>
      </w:r>
      <w:r>
        <w:rPr>
          <w:rFonts w:ascii="Calibri" w:eastAsia="Calibri"/>
          <w:spacing w:val="-15"/>
          <w:sz w:val="28"/>
        </w:rPr>
        <w:t>4</w:t>
      </w:r>
      <w:r>
        <w:rPr>
          <w:rFonts w:ascii="Calibri" w:eastAsia="Calibri"/>
          <w:spacing w:val="10"/>
          <w:sz w:val="28"/>
        </w:rPr>
        <w:t xml:space="preserve"> </w:t>
      </w:r>
      <w:r>
        <w:rPr>
          <w:spacing w:val="-2"/>
          <w:sz w:val="28"/>
        </w:rPr>
        <w:t>天后必须</w:t>
      </w:r>
      <w:r>
        <w:rPr>
          <w:spacing w:val="-12"/>
          <w:sz w:val="28"/>
        </w:rPr>
        <w:t>上系统确认，如未确认的座位数，会销中心根据实际座位情况</w:t>
      </w:r>
      <w:r>
        <w:rPr>
          <w:spacing w:val="-6"/>
          <w:sz w:val="28"/>
        </w:rPr>
        <w:t>清位。</w:t>
      </w:r>
    </w:p>
    <w:p>
      <w:pPr>
        <w:pStyle w:val="7"/>
        <w:numPr>
          <w:ilvl w:val="2"/>
          <w:numId w:val="1"/>
        </w:numPr>
        <w:tabs>
          <w:tab w:val="left" w:pos="1380"/>
        </w:tabs>
        <w:spacing w:before="0" w:after="0" w:line="358" w:lineRule="exact"/>
        <w:ind w:left="1380" w:right="0" w:hanging="420"/>
        <w:jc w:val="left"/>
        <w:rPr>
          <w:sz w:val="28"/>
        </w:rPr>
      </w:pPr>
      <w:r>
        <w:rPr>
          <w:spacing w:val="-3"/>
          <w:sz w:val="28"/>
        </w:rPr>
        <w:t>开会现场收客照片及门店主管的签字认可。</w:t>
      </w:r>
    </w:p>
    <w:p>
      <w:pPr>
        <w:pStyle w:val="7"/>
        <w:numPr>
          <w:ilvl w:val="2"/>
          <w:numId w:val="1"/>
        </w:numPr>
        <w:tabs>
          <w:tab w:val="left" w:pos="1380"/>
        </w:tabs>
        <w:spacing w:before="264" w:after="0" w:line="240" w:lineRule="auto"/>
        <w:ind w:left="1380" w:right="0" w:hanging="420"/>
        <w:jc w:val="left"/>
        <w:rPr>
          <w:sz w:val="28"/>
        </w:rPr>
      </w:pPr>
      <w:r>
        <w:rPr>
          <w:spacing w:val="-3"/>
          <w:sz w:val="28"/>
        </w:rPr>
        <w:t>讲师需要在收客确认件上签字。</w:t>
      </w:r>
    </w:p>
    <w:p>
      <w:pPr>
        <w:pStyle w:val="7"/>
        <w:numPr>
          <w:ilvl w:val="2"/>
          <w:numId w:val="1"/>
        </w:numPr>
        <w:tabs>
          <w:tab w:val="left" w:pos="1380"/>
        </w:tabs>
        <w:spacing w:before="265" w:after="0" w:line="417" w:lineRule="auto"/>
        <w:ind w:left="1380" w:right="116" w:hanging="420"/>
        <w:jc w:val="left"/>
        <w:rPr>
          <w:sz w:val="28"/>
        </w:rPr>
      </w:pPr>
      <w:r>
        <w:rPr>
          <w:spacing w:val="-11"/>
          <w:sz w:val="28"/>
        </w:rPr>
        <w:t xml:space="preserve">当天收客人数达到 </w:t>
      </w:r>
      <w:r>
        <w:rPr>
          <w:rFonts w:ascii="Calibri" w:hAnsi="Calibri" w:eastAsia="Calibri"/>
          <w:sz w:val="28"/>
        </w:rPr>
        <w:t>25</w:t>
      </w:r>
      <w:r>
        <w:rPr>
          <w:rFonts w:ascii="Calibri" w:hAnsi="Calibri" w:eastAsia="Calibri"/>
          <w:spacing w:val="11"/>
          <w:sz w:val="28"/>
        </w:rPr>
        <w:t xml:space="preserve"> </w:t>
      </w:r>
      <w:r>
        <w:rPr>
          <w:spacing w:val="-19"/>
          <w:sz w:val="28"/>
        </w:rPr>
        <w:t>人及以上以上</w:t>
      </w:r>
      <w:r>
        <w:rPr>
          <w:sz w:val="28"/>
        </w:rPr>
        <w:t>（</w:t>
      </w:r>
      <w:r>
        <w:rPr>
          <w:spacing w:val="-3"/>
          <w:sz w:val="28"/>
        </w:rPr>
        <w:t>并打定金发确认件后</w:t>
      </w:r>
      <w:r>
        <w:rPr>
          <w:sz w:val="28"/>
        </w:rPr>
        <w:t xml:space="preserve">） </w:t>
      </w:r>
      <w:r>
        <w:rPr>
          <w:spacing w:val="-3"/>
          <w:sz w:val="28"/>
        </w:rPr>
        <w:t>方可享受补助政策。</w:t>
      </w:r>
    </w:p>
    <w:p>
      <w:pPr>
        <w:spacing w:after="0" w:line="417" w:lineRule="auto"/>
        <w:jc w:val="left"/>
        <w:rPr>
          <w:sz w:val="28"/>
        </w:rPr>
        <w:sectPr>
          <w:pgSz w:w="11910" w:h="16840"/>
          <w:pgMar w:top="1520" w:right="1400" w:bottom="280" w:left="168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99"/>
        <w:ind w:left="5299"/>
      </w:pPr>
      <w:r>
        <w:t>岘港会销管理中心</w:t>
      </w:r>
    </w:p>
    <w:sectPr>
      <w:pgSz w:w="11910" w:h="16840"/>
      <w:pgMar w:top="1580" w:right="14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540" w:hanging="420"/>
      </w:pPr>
      <w:rPr>
        <w:rFonts w:hint="default" w:ascii="Wingdings" w:hAnsi="Wingdings" w:eastAsia="Wingdings" w:cs="Wingdings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960" w:hanging="42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"/>
      <w:lvlJc w:val="left"/>
      <w:pPr>
        <w:ind w:left="1380" w:hanging="420"/>
      </w:pPr>
      <w:rPr>
        <w:rFonts w:hint="default" w:ascii="Wingdings" w:hAnsi="Wingdings" w:eastAsia="Wingdings" w:cs="Wingdings"/>
        <w:w w:val="100"/>
        <w:sz w:val="28"/>
        <w:szCs w:val="28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0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43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507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7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3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98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15E473D7"/>
    <w:rsid w:val="67497F3F"/>
    <w:rsid w:val="6D0B4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6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2018-05-23T03:01:00Z</dcterms:created>
  <dc:creator>t</dc:creator>
  <cp:lastModifiedBy>李鑫</cp:lastModifiedBy>
  <dcterms:modified xsi:type="dcterms:W3CDTF">2018-05-23T03:03:09Z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2018-05-23T00:00:00Z</vt:filetime>
  </property>
  <property fmtid="{D5CDD505-2E9C-101B-9397-08002B2CF9AE}" pid="5" name="KSOProductBuildVer">
    <vt:lpwstr>2052-10.1.0.7346</vt:lpwstr>
  </property>
</Properties>
</file>