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成都出发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34"/>
        <w:gridCol w:w="1418"/>
        <w:gridCol w:w="113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产品</w:t>
            </w:r>
          </w:p>
        </w:tc>
        <w:tc>
          <w:tcPr>
            <w:tcW w:w="4462" w:type="dxa"/>
            <w:shd w:val="clear" w:color="auto" w:fill="auto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团期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布法罗</w:t>
            </w:r>
            <w:r>
              <w:rPr>
                <w:rFonts w:hint="eastAsia"/>
                <w:sz w:val="20"/>
                <w:szCs w:val="20"/>
                <w:highlight w:val="none"/>
              </w:rPr>
              <w:t>，华盛顿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0"/>
                <w:szCs w:val="20"/>
                <w:highlight w:val="none"/>
              </w:rPr>
              <w:t>洛杉矶，拉斯，圣地亚哥，西部小镇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6月16日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9380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直来直去</w:t>
            </w:r>
            <w:r>
              <w:rPr>
                <w:rFonts w:hint="eastAsia"/>
                <w:highlight w:val="none"/>
                <w:lang w:val="en-US" w:eastAsia="zh-CN"/>
              </w:rPr>
              <w:t>15</w:t>
            </w:r>
            <w:r>
              <w:rPr>
                <w:rFonts w:hint="eastAsia"/>
                <w:highlight w:val="none"/>
              </w:rPr>
              <w:t>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布法罗</w:t>
            </w:r>
            <w:r>
              <w:rPr>
                <w:rFonts w:hint="eastAsia"/>
                <w:sz w:val="20"/>
                <w:szCs w:val="20"/>
                <w:highlight w:val="none"/>
              </w:rPr>
              <w:t>，华盛顿，洛杉矶，拉斯，圣地亚哥，西部小镇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5月29日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9380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大瀑布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黄石公园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+3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自选体验：环影影城，科罗拉多大峡谷，马蹄湾，羚羊峡谷，东部夜游+登顶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5月30日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12380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艳玉黄石18日（MU）</w:t>
            </w:r>
          </w:p>
        </w:tc>
        <w:tc>
          <w:tcPr>
            <w:tcW w:w="4462" w:type="dxa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夏威夷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纽约、华盛顿、布法罗、洛杉矶、拉斯、盐湖城、黄石、夏威夷，一个不漏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4月23日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16999元/人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超级全景19日（CA）</w:t>
            </w:r>
          </w:p>
        </w:tc>
        <w:tc>
          <w:tcPr>
            <w:tcW w:w="4462" w:type="dxa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夏威夷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全程四星酒店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小镇特色酒店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5月5日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18918元/人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经典美西10日游（UA）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2.直飞旧金山，加州最美一号公路，经典66号公路洛杉矶，圣地亚哥，拉斯维加斯，壮美风光一网打尽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4月25日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3980元/人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6月4日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3980元/人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经典美西·半自驾10日游（UA）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2.直飞旧金山，加州最美一号公路，经典66号公路洛杉矶，圣地亚哥，拉斯维加斯，壮美风光一网打尽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3.加州一号公路2日自驾游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4月25日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7980元/人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6月4日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7980元/人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黄石传奇12日游（UA）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5月7日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8888元/人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5月21日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8888元/人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14600元/人</w:t>
            </w:r>
            <w:r>
              <w:rPr>
                <w:rFonts w:hint="eastAsia"/>
                <w:color w:val="0000FF"/>
                <w:sz w:val="16"/>
                <w:szCs w:val="16"/>
                <w:highlight w:val="none"/>
                <w:lang w:val="en-US" w:eastAsia="zh-CN"/>
              </w:rPr>
              <w:t>（一价全含）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黄石传奇·半自驾12日游（UA）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5月7日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13888元/人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5月21日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13888元/人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9999元/人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15300元/人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（一价全含）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</w:t>
            </w:r>
            <w:r>
              <w:rPr>
                <w:rFonts w:hint="eastAsia"/>
                <w:sz w:val="22"/>
                <w:szCs w:val="22"/>
                <w:highlight w:val="none"/>
              </w:rPr>
              <w:t>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黄石传奇•半自驾13日游（UA）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初夏美韵黄石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东西海岸+夏威夷+大瀑布+黄石15天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1.纽约、华盛顿、布法罗、拉斯维加斯、洛杉矶、盐湖城、圣地亚哥、夏威夷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2.横跨美加边境-尼亚加拿大瀑布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3.美国的象征-自由女神像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4.世界奇观-黄石国家公园、大提顿国家公园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5.雄伟壮观-科罗拉多大峡谷西峡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一价全含，不含小费150美金/人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夏日美韵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东西海岸+大瀑布+夏威夷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1.纽约、费城、华盛顿、布法罗、拉斯维加斯、洛杉矶、西部小镇、夏威夷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2.特别赠送：自由女神像游船+奥特莱斯折扣店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3.特别推荐：最美地址奇观-科罗拉多大峡谷南峡，羚羊峡谷+马蹄湾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探秘黄石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东西名城：纽约、华盛顿、布法罗、洛杉矶、拉斯维加斯、盐湖城、爱达荷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特别推荐：天空之境大盐滩，最美地质奇观-科罗拉多大峡谷西峡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12999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黄石奇缘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一价全含，全程含小费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1.东西名城：纽约、华盛顿、布法罗、洛杉矶、拉斯维加斯、盐湖城、爱达荷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2.全程赠送价值5000元的自费项目：天空之境大盐滩，科罗拉多大峡谷西峡，环球影城，军港之城圣地亚哥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7月25日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8月5日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哈佛加斯坦福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2.东西海岸名称之旅：纽约、波士顿、布法罗、华盛顿、拉斯维加斯、圣地亚哥、洛杉矶、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旧金山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4.特别赠送：科罗拉多大峡谷（南峡）、加州一号公路，美国国会入内参观，华盛顿航空博物馆入内参观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5.国家公园地址奇观之旅：羚羊峡谷、马蹄湾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7月24日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8月7日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好摄之徒</w:t>
            </w:r>
            <w:r>
              <w:rPr>
                <w:rFonts w:hint="eastAsia"/>
                <w:highlight w:val="none"/>
                <w:lang w:val="en-US" w:eastAsia="zh-CN"/>
              </w:rPr>
              <w:t>17日游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美西一地+黄石（半自驾）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1.2大名校：加州理工大学，斯坦福大学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2.2大自驾：最美海景加州一号公路、最美高速熊牙公路+黄石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3.4大公园：黄石公园、科罗拉多大峡谷、羚羊峡谷、马蹄湾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4.特别包含：墨西哥过境游、探寻热情奔放的蒂华纳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5.尊贵升级：全程丹迪四星酒店，小镇精品酒店，拉斯升级大道5星酒店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6.特别赠送：加州小镇特色红酒牛排餐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7月13日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8月3日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畅游美加18日游（MU）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.东西海岸+大瀑布+黄石公园+旧金山+加拿大+夏威夷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2.美境7大经典城市：旧金山、洛杉矶、圣地亚哥、拉斯维加斯、华盛顿、费城、纽约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3.加境3大名城：蒙特利尔、渥太华、多伦多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（除夏威夷外），含180美金小费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6月4日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28800元/人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北美三国名城</w:t>
            </w:r>
            <w:r>
              <w:rPr>
                <w:rFonts w:hint="eastAsia"/>
                <w:highlight w:val="none"/>
                <w:lang w:val="en-US" w:eastAsia="zh-CN"/>
              </w:rPr>
              <w:t>18日</w:t>
            </w:r>
            <w:r>
              <w:rPr>
                <w:rFonts w:hint="eastAsia"/>
                <w:highlight w:val="none"/>
              </w:rPr>
              <w:t>游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美国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+加拿大+墨西哥+黄石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纽约、华盛顿、布法罗、拉斯、洛杉矶、盐湖城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渥太华、多伦多、蒙特利尔、蒂华纳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横跨美加边境-尼亚加拿大瀑布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美国的象征-自由女神像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世界奇观-黄石国家公园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圣地亚哥军港+墨西哥第四大城市-蒂华纳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</w:t>
            </w:r>
            <w:r>
              <w:rPr>
                <w:rFonts w:hint="eastAsia"/>
                <w:sz w:val="20"/>
                <w:szCs w:val="20"/>
                <w:highlight w:val="none"/>
              </w:rPr>
              <w:t>科罗拉多大峡谷南峡、羚羊峡谷、马蹄湾、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6月21日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16999元/人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21999元/人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  <w:bookmarkEnd w:id="0"/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枫韵美加</w:t>
            </w:r>
            <w:r>
              <w:rPr>
                <w:rFonts w:hint="eastAsia"/>
                <w:highlight w:val="none"/>
                <w:lang w:val="en-US" w:eastAsia="zh-CN"/>
              </w:rPr>
              <w:t>18日游</w:t>
            </w:r>
            <w:r>
              <w:rPr>
                <w:rFonts w:hint="eastAsia"/>
                <w:sz w:val="16"/>
                <w:szCs w:val="16"/>
                <w:highlight w:val="none"/>
                <w:lang w:val="en-US" w:eastAsia="zh-CN"/>
              </w:rPr>
              <w:t>（亲子游）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加拿大+美国东西海岸（含波士顿）+大瀑布+黄石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北美名城：纽约、波士顿、蒙特利尔、渥太华、多伦多、布法罗、华盛顿、盐湖城、拉斯维加斯、圣地亚哥、洛杉矶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美国名校之旅：西点军校、哈弗大学、耶鲁大学、麻省理工大学，加州理工大学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国家公园地址奇观之旅：黄石国家公园、科罗拉多大峡谷、尼亚加拉大瀑布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拉斯升级一晚大道5星酒店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特别推荐：羚羊峡谷、马蹄湾、环球影城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7月12日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22888元/人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8月2日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26666元/人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2500元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11月24日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</w:t>
            </w: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</w:rPr>
              <w:t>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12月26日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</w:tbl>
    <w:p>
      <w:pPr>
        <w:spacing w:line="220" w:lineRule="atLeast"/>
      </w:pPr>
    </w:p>
    <w:p>
      <w:pPr>
        <w:adjustRightInd/>
        <w:snapToGrid/>
        <w:spacing w:line="220" w:lineRule="atLeast"/>
      </w:pPr>
      <w:r>
        <w:br w:type="page"/>
      </w:r>
    </w:p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34"/>
        <w:gridCol w:w="1418"/>
        <w:gridCol w:w="113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产品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团期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金典美西10日游（HU）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2.美西精华：美国西海岸洛杉矶+拉斯维加斯+南峡小镇等6个市镇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3.特别推荐：科罗拉多大峡谷南峡、羚羊峡谷、马蹄湾、环球影城、圣地亚哥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</w:rPr>
              <w:t>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炫彩美西10日游（HU）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南峡小镇等6个市镇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特别推荐：科罗拉多大峡谷南峡、羚羊峡谷、马蹄湾、环球影城、圣地亚哥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4.金典美西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版，含小费</w:t>
            </w:r>
            <w:r>
              <w:rPr>
                <w:sz w:val="20"/>
                <w:szCs w:val="20"/>
                <w:highlight w:val="none"/>
              </w:rPr>
              <w:t>100</w:t>
            </w:r>
            <w:r>
              <w:rPr>
                <w:rFonts w:hint="eastAsia"/>
                <w:sz w:val="20"/>
                <w:szCs w:val="20"/>
                <w:highlight w:val="none"/>
              </w:rPr>
              <w:t>美金</w:t>
            </w:r>
            <w:r>
              <w:rPr>
                <w:sz w:val="20"/>
                <w:szCs w:val="20"/>
                <w:highlight w:val="none"/>
              </w:rPr>
              <w:t>/</w:t>
            </w:r>
            <w:r>
              <w:rPr>
                <w:rFonts w:hint="eastAsia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1134" w:type="dxa"/>
            <w:tcBorders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9288元/人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6月2日</w:t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5月4日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8999元/人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5月18日</w:t>
            </w:r>
          </w:p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5月25日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6月8日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6月15日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6月22日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黄石公园+3大国家公园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自选体验：环影影城，科罗拉多大峡谷，马蹄湾，羚羊峡谷，圣地亚哥，东部夜游+登顶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34" w:type="dxa"/>
            <w:tcBorders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5月8日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12380元/人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6月23日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我到哈佛上大学</w:t>
            </w:r>
            <w:r>
              <w:rPr>
                <w:rFonts w:hint="eastAsia"/>
                <w:highlight w:val="none"/>
                <w:lang w:val="en-US" w:eastAsia="zh-CN"/>
              </w:rPr>
              <w:t>14日游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东西海岸+大瀑布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东西海岸名称之旅：纽约、波士顿、布法罗、华盛顿、拉斯维加斯、圣地亚哥、洛杉矶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国家公园地址奇观之旅：科罗拉多大峡谷、羚羊峡谷、马蹄湾、尼亚加拿大瀑布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8月3日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18888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</w:tcPr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7月24日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8月4日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3EBB7"/>
    <w:multiLevelType w:val="singleLevel"/>
    <w:tmpl w:val="9AF3E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A9FA0E"/>
    <w:multiLevelType w:val="singleLevel"/>
    <w:tmpl w:val="C2A9F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F268D4"/>
    <w:multiLevelType w:val="singleLevel"/>
    <w:tmpl w:val="D0F26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444B3D4"/>
    <w:multiLevelType w:val="singleLevel"/>
    <w:tmpl w:val="2444B3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26A"/>
    <w:rsid w:val="000509CA"/>
    <w:rsid w:val="00071625"/>
    <w:rsid w:val="0008167E"/>
    <w:rsid w:val="000853DB"/>
    <w:rsid w:val="000C10B7"/>
    <w:rsid w:val="00141B83"/>
    <w:rsid w:val="001B5D71"/>
    <w:rsid w:val="001F2E8F"/>
    <w:rsid w:val="002060F1"/>
    <w:rsid w:val="002E38A3"/>
    <w:rsid w:val="00323B43"/>
    <w:rsid w:val="00380715"/>
    <w:rsid w:val="003D37D8"/>
    <w:rsid w:val="00426133"/>
    <w:rsid w:val="004358AB"/>
    <w:rsid w:val="00450277"/>
    <w:rsid w:val="0059302B"/>
    <w:rsid w:val="006666F1"/>
    <w:rsid w:val="006B1801"/>
    <w:rsid w:val="00734399"/>
    <w:rsid w:val="00787B1E"/>
    <w:rsid w:val="0080307D"/>
    <w:rsid w:val="00875413"/>
    <w:rsid w:val="00883E59"/>
    <w:rsid w:val="008939C1"/>
    <w:rsid w:val="008B7726"/>
    <w:rsid w:val="008F406C"/>
    <w:rsid w:val="00967008"/>
    <w:rsid w:val="009B75D6"/>
    <w:rsid w:val="009D1893"/>
    <w:rsid w:val="00A15129"/>
    <w:rsid w:val="00A579B0"/>
    <w:rsid w:val="00B35FC1"/>
    <w:rsid w:val="00C01428"/>
    <w:rsid w:val="00C5695F"/>
    <w:rsid w:val="00C8641C"/>
    <w:rsid w:val="00D31D50"/>
    <w:rsid w:val="00D42014"/>
    <w:rsid w:val="00DF4324"/>
    <w:rsid w:val="00E45453"/>
    <w:rsid w:val="00E910D0"/>
    <w:rsid w:val="00EF58B4"/>
    <w:rsid w:val="00F76494"/>
    <w:rsid w:val="00FD42C1"/>
    <w:rsid w:val="06774214"/>
    <w:rsid w:val="0B130907"/>
    <w:rsid w:val="1D6C18EF"/>
    <w:rsid w:val="2C593959"/>
    <w:rsid w:val="35FD3FDA"/>
    <w:rsid w:val="3C8E3098"/>
    <w:rsid w:val="45771661"/>
    <w:rsid w:val="47E515D1"/>
    <w:rsid w:val="58063105"/>
    <w:rsid w:val="5D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8E71-8A84-43D7-A1CA-DD6F416A9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ScaleCrop>false</ScaleCrop>
  <LinksUpToDate>false</LinksUpToDate>
  <CharactersWithSpaces>3018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风雅行-颜舒</cp:lastModifiedBy>
  <dcterms:modified xsi:type="dcterms:W3CDTF">2018-04-13T11:02:16Z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