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赵琼华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赵琼华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钟沿廷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13108892232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MLS06FJ260218A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天空之镜双飞6天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1、杨万丽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YANG/WANLI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1963-10-07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EF8652566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2019-04-12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2029-04-11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杂费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总金额：壹万陆仟零捌拾元整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16080.00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昆明-吉隆坡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根据航班时间自行前往机场 ，带着轻松愉快的渡假心情搭乘国际航班前往马来西亚—首都吉隆坡飞行时间约为（4小时左右）抵达吉隆坡后办理入境手续 ，接机后前往吉隆坡 ，【吉隆坡】是马来西亚的首都和最大城市 ，位于马来西亚半岛的中心地带 ，拥有丰富的历史文化和现代化的城市景观 ，作为马来西亚的首都和最大城市 ，是一个融合了东方色彩与西方文明的大都市。这座城市不仅拥有现代化的高楼大厦 ，还保留了历史悠久的建筑和文化。吉隆坡以其多元的文化、秀美的风光和丰富的美食而闻名 ， 成为全球最吸引游客的十佳城市之一。抵达后入住酒店休息。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早餐：不含；午餐：不含；晚餐：不含；住宿：吉隆坡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天空之境一日游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，前往【天空之镜】（游览时间不少于2个小时） “天空之镜”位于瓜拉雪兰莪州 ，它是海上一个平坦的浅滩 ，平时深藏海底 ，只有在农历初一到初四 ，十五到十八的7-8 日潮水下降后才会浮出水面 ，每次也只在8:00-13:00左右出现。 当浅滩逐渐露出海面时 ，薄薄的海水彷如一面镜子 ，将蓝天白云和您的倩影倒影在水面上 ，呈现出海天一色 ，天海相连的奇妙景象 ，媲美南美玻利维亚湖和青海茶卡盐湖 ，爱美爱秀的你一定不能错过。之后游览【雪兰莪皇家山】 ，瓜拉雪兰莪皇家山位于雪州西海岸瓜拉雪兰莪县 ，这里名胜古迹众 多 ， 山上古树成荫 ，站在百年古树下 ，可远眺马六甲海峡。午餐后乘船去雪兰莪渔村的海口处看【喂老鹰活 动】 ，海鹰这种巨星猛兽 ，当他们集体出现的时候 ，场面尤为震撼。结束后返回酒店休息。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早餐：酒店内；午餐：马来风味餐；晚餐：奶油虾；住宿：吉隆坡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吉隆坡市区游-马六甲-酒店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，游览国家皇宫’马来西亚国家皇宫坐落于首都吉隆坡市皇宫路的一座山丘上 ，市中心之旁 ，其内青草遍地 ，鲜花满园盛开 ，许多宫室应酬、宴会和庆典活动也在此进行。此外 ，每天游客都可到此观看皇宫守卫的换班仪式。 ，您可在皇宫门外与身穿传统马来服装的警卫合照。 随后前往参观举世  闻名的独立广场 广场周围是许多历史价值的建筑物。许多历史价值的建筑物如最高法院(外观) ，苏丹阿 卜杜勒·沙马德大厦俯瞰【独立广场】是由英国建造的最显著的地标之一。【国家清真寺】【双峰塔】（吉隆坡双塔坐落于吉隆坡市中市(Kuala Lumpur citycentre) 简称 KLCC 计划区的西北角 ，属于此计划区的第一阶段工程。 曾经是世界最高的摩天大楼 ，直到2003年 10月 17 日被台北 101超越 ，但仍是目前世界最高的双塔楼。乘车前往【太子城】是马来西亚的新行政首都；【首相府】 【太子城广场】马来西亚首相府距离吉隆 坡只有  20 多公里 ，交通便利 ，非常适合行政中心的需要 【水上清真寺】水上清真寺是马来西亚夕阳景观最壮丽的清真寺之一。  它建于里卡士湾的人造湖上感觉有如浮在水面之上 ， 因而得到“水上清真寺  ”的美称。令人惊叹的白色建筑物造型，与蓝天完美的连成一体。后乘车古城马六甲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早餐：酒店内；午餐：娘惹餐；晚餐： 肉骨茶；住宿：马六甲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马六甲市区游览-黄金棕榈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，游览马六甲名胜景点：【荷兰红屋】是荷兰殖民时期所遗留在马六甲的红色建筑屋 ，厚厚的红砖墙、笨重的硬木门、宽阔的石级、建于1650年 ，是东南亚地区现存最古老的荷兰式建筑物。【马六甲基督教堂】建于1753年 ，是荷兰式的建筑风格 ，是当年荷兰人为纪念殖民马六甲 100年而兴建、【圣保罗教堂】建于1521年 ，与圣保罗城堡一同由葡萄牙人建造 ，是欧洲人在东南亚修建的最古老教堂、【圣约翰山】是荷兰殖民地时代的要塞、 曾是防守马六甲古城的重要堡垒 ，其特异之处是大炮口并非对着大海 ，而是指向陆地 ， 因为他们深信已无敌于海上 ，站在山上 ，马六甲海峡就展现在眼前。【圣地亚古城门】有葡萄牙人建造 ，用来防卫苏丹军队的进攻 ，后来遭受英国军队的摧毁 ，现今只剩下唯一的古城门、【鸡场街】是马六甲市区中心最热闹的街 ，也称为古董街 ， 曾经住着当时最有权有势的岜岜娘惹 ，现一些老房子已改成咖啡厅 ，悠闲的走在窄窄的街道上 ，欣赏两旁百年历史的古屋民房别有一番感受。后前往马来西亚首都-吉退费账户信息确认书.pdf 隆坡 ，吉隆坡位于马来半岛心脏地带 ，为一座新旧辉映,东方色彩与西方文明有机融合的新兴大都市。 既有现代都市的时尚气派 ，也不乏古色古香迷人风韵。现今的吉隆坡被评为世界级城市。【海峡清真寺】（含门票） ，清真寺看起来像一座浮动的建筑 ，阳光映衬着金色的穹顶 ，很是美丽。前往入住【黄金海岸金棕榈度假村】位于距离吉隆坡最近的22公里黄金海岸上 ，怀抱17公里的天然红树林 ，在这里你可以观赏到海天一色、河树相交的秀丽美景。入住酒店后自由活动。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早餐：酒店内；午餐：面包鸡；晚餐：度假村晚餐；住宿：黄金棕榈度假村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黄金海岸金棕榈度假村自由活动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，全天自由活动 ，你可以在沙滩漫步拍美照或是在泳池畅游 ，也可以在你的水屋阳台上欣赏最美的日落 ，开启你的浪漫休闲之旅。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早餐：酒店内；午餐：度假村午餐；晚餐：度假村晚餐；住宿：黄金棕榈度假村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吉隆坡-昆明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，于指定时间集合前往吉隆坡机场 ，返回昆明。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早餐：酒店内；午餐：不含；晚餐：不含；住宿：温馨的家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 机票： 昆明往返吉隆坡机票经济舱（含税 ，含每人20kg行李托运）；    门票 ：行程中所列景点大门票；    餐饮： 5酒店早餐+8正餐（不吃不退费）；    交通 ：全程空调旅游车及沙巴观光旅游车往返机场、上岛游船接送；    保险 ：旅行社责任险；    酒店： 1晚马六甲5星酒店马六甲国际5星都喜公主酒店 ，马六甲(Dusit Princess Melaka)或同级+2晚吉隆坡五星温德姆孟沙酒店店或同级+2晚五星黄金棕榈度假村（以两位成人共用一房为原则 ，夫妻团员可以在不影响总房数的前提下尽量安排同一房间，但若全团出现单男单女的情况，导游及领队有权调配房间，客人坚持己见须由客人支付所增费用 ，当时发生的费用离店前支付酒店前台）    签证：马来西亚对中国免签。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1.境外旅游期间财物请随身携带 ，车上不可放贵重物品 ， 自由活动期间注意安全。2.此价格为中国人价格；港澳台及外籍护照客人 ，加收国际机票附加费￥500/人。3.人数不足10人我社延期发团 ，如有不便敬请谅解；独立包团费用另议。4.70岁及以上老人出行一定要有直系亲属陪同、签订免责书、三甲以上医院开健康证明（心电图、血压等）（所有已含项目和费用客人不参加或取消的属自愿放弃不退），一经确认不退不改不签！货币 ：通用货币为马币RM（称:林吉特）,1马币相当于1.8元人民币。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赵琼华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钟沿廷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2026/2/9 10:03:28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